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GEO-4.1.2</w:t>
      </w:r>
    </w:p>
    <w:p>
      <w:pPr/>
    </w:p>
    <w:p>
      <w:pPr/>
      <w:r>
        <w:rPr/>
        <w:t xml:space="preserve">objašnjava prirodno-geografske i društveno-geografske odlike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2026-05-30T16:27:39+02:00</dcterms:created>
  <dcterms:modified xsi:type="dcterms:W3CDTF">2026-05-30T16:27:39+02:00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